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1F49" w14:textId="478AC20A" w:rsidR="00D721B8" w:rsidRPr="00D721B8" w:rsidRDefault="00D721B8" w:rsidP="00D721B8">
      <w:pPr>
        <w:numPr>
          <w:ilvl w:val="0"/>
          <w:numId w:val="1"/>
        </w:numPr>
        <w:spacing w:line="256" w:lineRule="auto"/>
        <w:rPr>
          <w:rFonts w:cstheme="minorHAnsi"/>
          <w:b/>
          <w:bCs/>
          <w:sz w:val="24"/>
          <w:szCs w:val="24"/>
        </w:rPr>
      </w:pPr>
      <w:r w:rsidRPr="00D721B8">
        <w:rPr>
          <w:rFonts w:cstheme="minorHAnsi"/>
          <w:b/>
          <w:bCs/>
          <w:sz w:val="24"/>
          <w:szCs w:val="24"/>
        </w:rPr>
        <w:t>PONIEDZIAŁEK (29.06.20r.)</w:t>
      </w:r>
    </w:p>
    <w:p w14:paraId="2D7E044B" w14:textId="0F9F7A48" w:rsidR="00D721B8" w:rsidRPr="00D721B8" w:rsidRDefault="00D721B8" w:rsidP="00D721B8">
      <w:pPr>
        <w:spacing w:line="256" w:lineRule="auto"/>
        <w:ind w:left="720"/>
        <w:rPr>
          <w:rFonts w:cstheme="minorHAnsi"/>
          <w:b/>
          <w:bCs/>
          <w:sz w:val="24"/>
          <w:szCs w:val="24"/>
          <w:u w:val="single"/>
        </w:rPr>
      </w:pPr>
      <w:r w:rsidRPr="00D721B8">
        <w:rPr>
          <w:rFonts w:cstheme="minorHAnsi"/>
          <w:sz w:val="24"/>
          <w:szCs w:val="24"/>
        </w:rPr>
        <w:t xml:space="preserve">Temat dnia: </w:t>
      </w:r>
      <w:r w:rsidRPr="00D721B8">
        <w:rPr>
          <w:rFonts w:eastAsia="Times New Roman" w:cstheme="minorHAnsi"/>
          <w:b/>
          <w:bCs/>
          <w:color w:val="1C1E21"/>
          <w:sz w:val="24"/>
          <w:szCs w:val="24"/>
          <w:u w:val="single"/>
          <w:lang w:eastAsia="pl-PL"/>
        </w:rPr>
        <w:t>„Porusz umysł i ciało"</w:t>
      </w:r>
    </w:p>
    <w:p w14:paraId="567783BE" w14:textId="77777777" w:rsidR="00D721B8" w:rsidRPr="00D721B8" w:rsidRDefault="00D721B8" w:rsidP="00D721B8">
      <w:pPr>
        <w:spacing w:line="256" w:lineRule="auto"/>
        <w:rPr>
          <w:rFonts w:cstheme="minorHAnsi"/>
          <w:sz w:val="24"/>
          <w:szCs w:val="24"/>
        </w:rPr>
      </w:pPr>
      <w:r w:rsidRPr="00D721B8">
        <w:rPr>
          <w:rFonts w:cstheme="minorHAnsi"/>
          <w:sz w:val="24"/>
          <w:szCs w:val="24"/>
        </w:rPr>
        <w:t xml:space="preserve">Dzień dobry w poniedziałek!! </w:t>
      </w:r>
      <w:r w:rsidRPr="00D721B8">
        <w:rPr>
          <w:rFonts w:ascii="Segoe UI Emoji" w:hAnsi="Segoe UI Emoji" w:cs="Segoe UI Emoji"/>
          <w:sz w:val="24"/>
          <w:szCs w:val="24"/>
        </w:rPr>
        <w:t>🙂😀🙂</w:t>
      </w:r>
    </w:p>
    <w:p w14:paraId="558E0881" w14:textId="01C77703" w:rsidR="00D721B8" w:rsidRPr="00D721B8" w:rsidRDefault="00D721B8" w:rsidP="00D721B8">
      <w:pPr>
        <w:spacing w:line="256" w:lineRule="auto"/>
        <w:rPr>
          <w:rFonts w:cstheme="minorHAnsi"/>
          <w:b/>
          <w:bCs/>
          <w:sz w:val="24"/>
          <w:szCs w:val="24"/>
          <w:u w:val="single"/>
        </w:rPr>
      </w:pPr>
      <w:r w:rsidRPr="00D721B8">
        <w:rPr>
          <w:rFonts w:eastAsia="Times New Roman" w:cstheme="minorHAnsi"/>
          <w:b/>
          <w:bCs/>
          <w:color w:val="1C1E21"/>
          <w:sz w:val="24"/>
          <w:szCs w:val="24"/>
          <w:u w:val="single"/>
          <w:lang w:eastAsia="pl-PL"/>
        </w:rPr>
        <w:t>„Porusz umysł i ciało"!</w:t>
      </w:r>
      <w:r w:rsidRPr="00D721B8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To hasło dzisiejszego dnia</w:t>
      </w:r>
      <w:r w:rsidRPr="00D721B8">
        <w:rPr>
          <w:rFonts w:eastAsia="Times New Roman" w:cstheme="minorHAnsi"/>
          <w:noProof/>
          <w:color w:val="1C1E21"/>
          <w:sz w:val="24"/>
          <w:szCs w:val="24"/>
          <w:lang w:eastAsia="pl-PL"/>
        </w:rPr>
        <w:drawing>
          <wp:inline distT="0" distB="0" distL="0" distR="0" wp14:anchorId="00BD151F" wp14:editId="70E0081F">
            <wp:extent cx="152400" cy="1524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B8">
        <w:rPr>
          <w:rFonts w:eastAsia="Times New Roman" w:cstheme="minorHAnsi"/>
          <w:color w:val="1C1E21"/>
          <w:sz w:val="24"/>
          <w:szCs w:val="24"/>
          <w:lang w:eastAsia="pl-PL"/>
        </w:rPr>
        <w:t>:-) Nawet na wakacjach bowiem warto ćwiczyć umiejętności, które nabywaliście w przedszkolu </w:t>
      </w:r>
      <w:r w:rsidRPr="00D721B8">
        <w:rPr>
          <w:rFonts w:eastAsia="Times New Roman" w:cstheme="minorHAnsi"/>
          <w:noProof/>
          <w:color w:val="1C1E21"/>
          <w:sz w:val="24"/>
          <w:szCs w:val="24"/>
          <w:lang w:eastAsia="pl-PL"/>
        </w:rPr>
        <w:drawing>
          <wp:inline distT="0" distB="0" distL="0" distR="0" wp14:anchorId="5DA48080" wp14:editId="0AE2A1D1">
            <wp:extent cx="152400" cy="1524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B8">
        <w:rPr>
          <w:rFonts w:eastAsia="Times New Roman" w:cstheme="minorHAnsi"/>
          <w:color w:val="1C1E21"/>
          <w:sz w:val="24"/>
          <w:szCs w:val="24"/>
          <w:lang w:eastAsia="pl-PL"/>
        </w:rPr>
        <w:t>:-)</w:t>
      </w:r>
    </w:p>
    <w:p w14:paraId="61953FDE" w14:textId="39EDF5AE" w:rsidR="00D721B8" w:rsidRPr="00D721B8" w:rsidRDefault="00D721B8" w:rsidP="00D721B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pl-PL"/>
        </w:rPr>
      </w:pPr>
      <w:r>
        <w:rPr>
          <w:rFonts w:ascii="Arial" w:hAnsi="Arial" w:cs="Arial"/>
          <w:color w:val="212529"/>
          <w:spacing w:val="15"/>
          <w:sz w:val="21"/>
          <w:szCs w:val="21"/>
          <w:shd w:val="clear" w:color="auto" w:fill="FFFFFF"/>
        </w:rPr>
        <w:t>Tym razem będziemy rysować, ale zanim sięgniesz po kredki zapraszam Cię do zabawy, która rozgrzeje Twoje dłonie.</w:t>
      </w:r>
    </w:p>
    <w:p w14:paraId="6FEBE296" w14:textId="517D70F0" w:rsidR="00D721B8" w:rsidRPr="00D721B8" w:rsidRDefault="00A53859" w:rsidP="00D721B8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pl-PL"/>
        </w:rPr>
      </w:pPr>
      <w:hyperlink r:id="rId6" w:history="1">
        <w:r w:rsidR="00D721B8" w:rsidRPr="00D721B8">
          <w:rPr>
            <w:rStyle w:val="Hipercze"/>
            <w:sz w:val="24"/>
            <w:szCs w:val="24"/>
          </w:rPr>
          <w:t>https://drive.google.com/file/d/1Cq4irPhddEXePn5BhbAKX5NX5VmWx2Tc/view</w:t>
        </w:r>
      </w:hyperlink>
    </w:p>
    <w:p w14:paraId="06A0A7B9" w14:textId="589991C6" w:rsidR="00D721B8" w:rsidRPr="00D721B8" w:rsidRDefault="00D721B8" w:rsidP="00D721B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D721B8">
        <w:rPr>
          <w:rFonts w:eastAsia="Times New Roman" w:cstheme="minorHAnsi"/>
          <w:color w:val="1C1E21"/>
          <w:sz w:val="24"/>
          <w:szCs w:val="24"/>
          <w:lang w:eastAsia="pl-PL"/>
        </w:rPr>
        <w:t xml:space="preserve"> Jeśli posiadasz w domku figurki - spróbuj odrysować ich cieni</w:t>
      </w:r>
    </w:p>
    <w:p w14:paraId="553B187D" w14:textId="5D0D13E1" w:rsidR="00D721B8" w:rsidRDefault="00A53859" w:rsidP="00D721B8">
      <w:pPr>
        <w:shd w:val="clear" w:color="auto" w:fill="FFFFFF"/>
        <w:spacing w:after="0" w:line="240" w:lineRule="auto"/>
        <w:ind w:left="708" w:firstLine="12"/>
        <w:rPr>
          <w:rFonts w:eastAsia="Times New Roman" w:cstheme="minorHAnsi"/>
          <w:color w:val="1C1E21"/>
          <w:sz w:val="24"/>
          <w:szCs w:val="24"/>
          <w:lang w:eastAsia="pl-PL"/>
        </w:rPr>
      </w:pPr>
      <w:hyperlink r:id="rId7" w:history="1">
        <w:r w:rsidR="00D721B8" w:rsidRPr="00D721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https://www.youtube.com/watch…</w:t>
        </w:r>
      </w:hyperlink>
      <w:r w:rsidR="00D721B8" w:rsidRPr="00D721B8">
        <w:rPr>
          <w:rFonts w:eastAsia="Times New Roman" w:cstheme="minorHAnsi"/>
          <w:color w:val="1C1E21"/>
          <w:sz w:val="24"/>
          <w:szCs w:val="24"/>
          <w:lang w:eastAsia="pl-PL"/>
        </w:rPr>
        <w:t>.</w:t>
      </w:r>
      <w:r w:rsidR="00D721B8" w:rsidRPr="00D721B8">
        <w:rPr>
          <w:rFonts w:eastAsia="Times New Roman" w:cstheme="minorHAnsi"/>
          <w:color w:val="1C1E21"/>
          <w:sz w:val="24"/>
          <w:szCs w:val="24"/>
          <w:lang w:eastAsia="pl-PL"/>
        </w:rPr>
        <w:br/>
        <w:t>Ta zabawa wspaniale ćwiczy rączki i oczy!</w:t>
      </w:r>
    </w:p>
    <w:p w14:paraId="7578F78C" w14:textId="77777777" w:rsidR="00D721B8" w:rsidRPr="00D721B8" w:rsidRDefault="00D721B8" w:rsidP="00D721B8">
      <w:pPr>
        <w:shd w:val="clear" w:color="auto" w:fill="FFFFFF"/>
        <w:spacing w:after="0" w:line="240" w:lineRule="auto"/>
        <w:ind w:left="360" w:firstLine="50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33293052" w14:textId="3CBDB550" w:rsidR="00D721B8" w:rsidRDefault="00D721B8" w:rsidP="00D721B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pl-PL"/>
        </w:rPr>
      </w:pPr>
      <w:r w:rsidRPr="00D721B8">
        <w:rPr>
          <w:rFonts w:eastAsia="Times New Roman" w:cstheme="minorHAnsi"/>
          <w:color w:val="1C1E21"/>
          <w:sz w:val="24"/>
          <w:szCs w:val="24"/>
          <w:lang w:eastAsia="pl-PL"/>
        </w:rPr>
        <w:t>Stań naprzeciwko rodzica, złapie Cię za rączki. Będzie kierował nimi tak, aby narysować w powietrzu wybrany przez Ciebie kształt np. serduszko/domek/obłoczek.</w:t>
      </w:r>
    </w:p>
    <w:p w14:paraId="54E196DA" w14:textId="77777777" w:rsidR="00D721B8" w:rsidRPr="00D721B8" w:rsidRDefault="00D721B8" w:rsidP="00D721B8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pl-PL"/>
        </w:rPr>
      </w:pPr>
    </w:p>
    <w:p w14:paraId="2AAB5570" w14:textId="59C07847" w:rsidR="00D721B8" w:rsidRPr="00D721B8" w:rsidRDefault="00D721B8" w:rsidP="00D721B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D721B8">
        <w:rPr>
          <w:rFonts w:cstheme="minorHAnsi"/>
          <w:color w:val="1C1E21"/>
          <w:sz w:val="24"/>
          <w:szCs w:val="24"/>
          <w:shd w:val="clear" w:color="auto" w:fill="FFFFFF"/>
        </w:rPr>
        <w:t>Pobaw się z mamusią/tatusiem w zabawę „Słońce świeci deszczyk pada.” Na hasło rodzica „słońce świeci” - poruszaj się po pokoju w dowolnie wybrany sposób, ciesząc się, iż świeci słońce. Na hasło: „pada deszcz”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r w:rsidRPr="00D721B8">
        <w:rPr>
          <w:rFonts w:cstheme="minorHAnsi"/>
          <w:color w:val="1C1E21"/>
          <w:sz w:val="24"/>
          <w:szCs w:val="24"/>
          <w:shd w:val="clear" w:color="auto" w:fill="FFFFFF"/>
        </w:rPr>
        <w:t>- zatrzymaj się w bezruchu, tworząc ramionkami daszek nad głową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 xml:space="preserve">. </w:t>
      </w:r>
      <w:hyperlink r:id="rId8" w:history="1">
        <w:r w:rsidRPr="00D721B8">
          <w:rPr>
            <w:rFonts w:eastAsia="Times New Roman" w:cstheme="minorHAnsi"/>
            <w:color w:val="385898"/>
            <w:sz w:val="24"/>
            <w:szCs w:val="24"/>
            <w:lang w:eastAsia="pl-PL"/>
          </w:rPr>
          <w:br/>
        </w:r>
      </w:hyperlink>
      <w:r w:rsidRPr="00D721B8">
        <w:rPr>
          <w:rFonts w:eastAsia="Times New Roman" w:cstheme="minorHAnsi"/>
          <w:color w:val="1C1E21"/>
          <w:sz w:val="24"/>
          <w:szCs w:val="24"/>
          <w:lang w:eastAsia="pl-PL"/>
        </w:rPr>
        <w:br/>
      </w:r>
    </w:p>
    <w:p w14:paraId="3BC3DA26" w14:textId="62FB7696" w:rsidR="00E1490A" w:rsidRPr="00D721B8" w:rsidRDefault="00D721B8" w:rsidP="00D721B8">
      <w:pPr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Miłego dnia</w:t>
      </w:r>
      <w:r w:rsidR="00ED1CDB">
        <w:rPr>
          <w:rFonts w:cstheme="minorHAnsi"/>
          <w:sz w:val="24"/>
          <w:szCs w:val="24"/>
        </w:rPr>
        <w:t>!</w:t>
      </w:r>
    </w:p>
    <w:sectPr w:rsidR="00E1490A" w:rsidRPr="00D7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3A2CFB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55C44"/>
    <w:multiLevelType w:val="hybridMultilevel"/>
    <w:tmpl w:val="171611E2"/>
    <w:lvl w:ilvl="0" w:tplc="6582CB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31731"/>
    <w:multiLevelType w:val="hybridMultilevel"/>
    <w:tmpl w:val="AE4C3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B8"/>
    <w:rsid w:val="00A53859"/>
    <w:rsid w:val="00D721B8"/>
    <w:rsid w:val="00E1490A"/>
    <w:rsid w:val="00E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D42B"/>
  <w15:chartTrackingRefBased/>
  <w15:docId w15:val="{0F956A46-C156-4CDB-BB32-F4AF2ADE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1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1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21B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1B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D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2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etakone/photos/a.255642918350726/649614035620277/?type=3&amp;eid=ARChNkDvQVeX6g6ee-Jml7iPOSBC9LAR56sKyrUAH4fmghBNxF3Nf5MMQeWVSFo5nwRlDrgo661d15-P&amp;__xts__%5B0%5D=68.ARAT1SEQWJJ99F-iIheMDtMTETv3gM1YKctHEAT-N3m1EWiFuTB2dFkGMbPCPNlxTaIrpwuQlexTpw0Rg_Nubf9ai05RWavbGvWll1KoREuzpqC-O_gHl6V7dtxT7vmcx_EggIaDHgsWtnz8Z8atxMp8ZmP50dbkm0YfStE_j9Y0m1vZ9KYHHuLMTBSWGysSuH-24gih5a1z1J-EW3axxhVGGACaJMgdF2gzh7Jn1DD0228E23oGeP4YI3KTlA8-jCWdJA0vgmOu53qr_NdMdqP481POJcREVnRDscuVIxhoPFEdazzW9j0LAeopHdY3tOK2g7Jg9q6t7ZjbgQ7hwEU&amp;__tn__=EEHH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&#823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q4irPhddEXePn5BhbAKX5NX5VmWx2Tc/vie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2020-06-26T15:12:00Z</dcterms:created>
  <dcterms:modified xsi:type="dcterms:W3CDTF">2020-06-26T16:13:00Z</dcterms:modified>
</cp:coreProperties>
</file>